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5F8A" w14:textId="403357A1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7639D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672A665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FBE1108" w14:textId="4BC35057" w:rsidR="00F34783" w:rsidRPr="00F34783" w:rsidRDefault="00F34783" w:rsidP="750475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50475B6">
        <w:rPr>
          <w:rFonts w:ascii="Arial" w:hAnsi="Arial" w:cs="Arial"/>
          <w:i/>
          <w:iCs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750475B6">
        <w:rPr>
          <w:rFonts w:ascii="Helvetica" w:hAnsi="Helvetica" w:cs="Helvetica"/>
          <w:sz w:val="17"/>
          <w:szCs w:val="17"/>
        </w:rPr>
        <w:t xml:space="preserve"> </w:t>
      </w:r>
      <w:r w:rsidRPr="750475B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(artikel 11 </w:t>
      </w:r>
      <w:r w:rsidRPr="750475B6">
        <w:rPr>
          <w:rFonts w:ascii="Arial" w:hAnsi="Arial" w:cs="Arial"/>
          <w:color w:val="000000" w:themeColor="text1"/>
          <w:sz w:val="20"/>
          <w:szCs w:val="20"/>
        </w:rPr>
        <w:t>ARN</w:t>
      </w:r>
      <w:r w:rsidRPr="750475B6">
        <w:rPr>
          <w:rFonts w:ascii="Arial" w:eastAsia="Arial Unicode MS" w:hAnsi="Arial" w:cs="Arial"/>
          <w:color w:val="000000" w:themeColor="text1"/>
          <w:sz w:val="18"/>
          <w:szCs w:val="18"/>
          <w:vertAlign w:val="superscript"/>
        </w:rPr>
        <w:t>2016</w:t>
      </w:r>
      <w:r w:rsidRPr="750475B6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</w:p>
    <w:p w14:paraId="0A37501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F1537F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14:paraId="5DAB6C7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BEB0D1" w14:textId="22059F4C" w:rsidR="00F34783" w:rsidRPr="00E223C4" w:rsidRDefault="00E223C4" w:rsidP="00E223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E223C4">
        <w:rPr>
          <w:rFonts w:ascii="Arial" w:hAnsi="Arial" w:cs="Arial"/>
          <w:i/>
          <w:iCs/>
          <w:sz w:val="20"/>
          <w:szCs w:val="20"/>
        </w:rPr>
        <w:t>Landelijk - Aanbesteding Hygiëne (schoonmaak, sanitaire middelen, ongedierte). TN 405633</w:t>
      </w:r>
    </w:p>
    <w:p w14:paraId="02EB378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E55313A" w14:textId="428CF19B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</w:t>
      </w:r>
      <w:r w:rsidR="0014190E">
        <w:rPr>
          <w:rFonts w:ascii="Arial" w:hAnsi="Arial" w:cs="Arial"/>
          <w:sz w:val="20"/>
          <w:szCs w:val="20"/>
        </w:rPr>
        <w:t>Inschrijver</w:t>
      </w:r>
      <w:r w:rsidRPr="00F34783">
        <w:rPr>
          <w:rFonts w:ascii="Arial" w:hAnsi="Arial" w:cs="Arial"/>
          <w:sz w:val="20"/>
          <w:szCs w:val="20"/>
        </w:rPr>
        <w:t>:</w:t>
      </w:r>
    </w:p>
    <w:p w14:paraId="6A05A8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41572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EEBF9E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FA43D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A39BBE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A08F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14:paraId="41C8F39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2D76A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B6195E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1C56145D" w14:textId="720AC546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D0B940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E598037" w14:textId="0E8809FA" w:rsidR="00F34783" w:rsidRPr="00914756" w:rsidRDefault="00F34783" w:rsidP="00F34783">
      <w:pPr>
        <w:spacing w:after="0" w:line="280" w:lineRule="exact"/>
        <w:rPr>
          <w:rFonts w:ascii="Arial" w:hAnsi="Arial" w:cs="Arial"/>
          <w:b/>
          <w:color w:val="00B050"/>
          <w:sz w:val="20"/>
          <w:szCs w:val="20"/>
        </w:rPr>
      </w:pPr>
      <w:r w:rsidRPr="00914756">
        <w:rPr>
          <w:rFonts w:ascii="Arial" w:hAnsi="Arial" w:cs="Arial"/>
          <w:b/>
          <w:color w:val="00B050"/>
          <w:sz w:val="20"/>
          <w:szCs w:val="20"/>
        </w:rPr>
        <w:t xml:space="preserve">Partijen </w:t>
      </w:r>
      <w:r w:rsidR="0021596D" w:rsidRPr="00914756">
        <w:rPr>
          <w:rFonts w:ascii="Arial" w:hAnsi="Arial" w:cs="Arial"/>
          <w:b/>
          <w:color w:val="00B050"/>
          <w:sz w:val="20"/>
          <w:szCs w:val="20"/>
        </w:rPr>
        <w:t>verklaren het volgende</w:t>
      </w:r>
      <w:r w:rsidRPr="00914756">
        <w:rPr>
          <w:rFonts w:ascii="Arial" w:hAnsi="Arial" w:cs="Arial"/>
          <w:b/>
          <w:color w:val="00B050"/>
          <w:sz w:val="20"/>
          <w:szCs w:val="20"/>
        </w:rPr>
        <w:t>:</w:t>
      </w:r>
    </w:p>
    <w:p w14:paraId="105EFA5E" w14:textId="12B4D08B" w:rsidR="00F34783" w:rsidRPr="00914756" w:rsidRDefault="00F750D6" w:rsidP="00F34783">
      <w:pPr>
        <w:spacing w:after="0" w:line="240" w:lineRule="auto"/>
        <w:rPr>
          <w:rFonts w:ascii="Arial" w:hAnsi="Arial" w:cs="Arial"/>
          <w:color w:val="00B050"/>
          <w:sz w:val="20"/>
          <w:szCs w:val="20"/>
        </w:rPr>
      </w:pPr>
      <w:r w:rsidRPr="00914756">
        <w:rPr>
          <w:rFonts w:ascii="Arial" w:hAnsi="Arial" w:cs="Arial"/>
          <w:color w:val="00B050"/>
          <w:sz w:val="20"/>
          <w:szCs w:val="20"/>
        </w:rPr>
        <w:t>&lt;</w:t>
      </w:r>
      <w:r w:rsidR="00725DF0" w:rsidRPr="00914756">
        <w:rPr>
          <w:rFonts w:ascii="Arial" w:hAnsi="Arial" w:cs="Arial"/>
          <w:color w:val="00B050"/>
          <w:sz w:val="20"/>
          <w:szCs w:val="20"/>
        </w:rPr>
        <w:t>Inschrijver</w:t>
      </w:r>
      <w:r w:rsidRPr="00914756">
        <w:rPr>
          <w:rFonts w:ascii="Arial" w:hAnsi="Arial" w:cs="Arial"/>
          <w:color w:val="00B050"/>
          <w:sz w:val="20"/>
          <w:szCs w:val="20"/>
        </w:rPr>
        <w:t>&gt;</w:t>
      </w:r>
      <w:r w:rsidR="00725DF0" w:rsidRPr="00914756">
        <w:rPr>
          <w:rFonts w:ascii="Arial" w:hAnsi="Arial" w:cs="Arial"/>
          <w:color w:val="00B050"/>
          <w:sz w:val="20"/>
          <w:szCs w:val="20"/>
        </w:rPr>
        <w:t xml:space="preserve"> </w:t>
      </w:r>
      <w:r w:rsidR="00F34783" w:rsidRPr="00914756">
        <w:rPr>
          <w:rFonts w:ascii="Arial" w:hAnsi="Arial" w:cs="Arial"/>
          <w:color w:val="00B050"/>
          <w:sz w:val="20"/>
          <w:szCs w:val="20"/>
        </w:rPr>
        <w:t xml:space="preserve">kan daadwerkelijk beschikken over de voor de uitvoering van de opdracht noodzakelijke middelen van &lt;genomineerde </w:t>
      </w:r>
      <w:proofErr w:type="spellStart"/>
      <w:r w:rsidR="00F34783" w:rsidRPr="00914756">
        <w:rPr>
          <w:rFonts w:ascii="Arial" w:hAnsi="Arial" w:cs="Arial"/>
          <w:color w:val="00B050"/>
          <w:sz w:val="20"/>
          <w:szCs w:val="20"/>
        </w:rPr>
        <w:t>onderopdrachtnemer</w:t>
      </w:r>
      <w:proofErr w:type="spellEnd"/>
      <w:r w:rsidR="00F34783" w:rsidRPr="00914756">
        <w:rPr>
          <w:rFonts w:ascii="Arial" w:hAnsi="Arial" w:cs="Arial"/>
          <w:color w:val="00B050"/>
          <w:sz w:val="20"/>
          <w:szCs w:val="20"/>
        </w:rPr>
        <w:t xml:space="preserve">&gt;. </w:t>
      </w:r>
    </w:p>
    <w:p w14:paraId="0E27B00A" w14:textId="77777777" w:rsidR="00F34783" w:rsidRPr="00914756" w:rsidRDefault="00F34783" w:rsidP="00F34783">
      <w:pPr>
        <w:spacing w:after="0" w:line="240" w:lineRule="auto"/>
        <w:rPr>
          <w:rFonts w:ascii="Arial" w:hAnsi="Arial" w:cs="Arial"/>
          <w:color w:val="00B050"/>
          <w:sz w:val="20"/>
          <w:szCs w:val="20"/>
        </w:rPr>
      </w:pPr>
    </w:p>
    <w:p w14:paraId="073F8FEF" w14:textId="33312C94" w:rsidR="00F34783" w:rsidRPr="00914756" w:rsidRDefault="00F34783" w:rsidP="00F34783">
      <w:pPr>
        <w:spacing w:after="0" w:line="240" w:lineRule="auto"/>
        <w:rPr>
          <w:rFonts w:ascii="Arial" w:hAnsi="Arial" w:cs="Arial"/>
          <w:i/>
          <w:color w:val="00B050"/>
          <w:sz w:val="20"/>
          <w:szCs w:val="20"/>
        </w:rPr>
      </w:pPr>
      <w:r w:rsidRPr="00914756">
        <w:rPr>
          <w:rFonts w:ascii="Arial" w:hAnsi="Arial" w:cs="Arial"/>
          <w:i/>
          <w:color w:val="00B050"/>
          <w:sz w:val="20"/>
          <w:szCs w:val="20"/>
        </w:rPr>
        <w:t>(</w:t>
      </w:r>
      <w:proofErr w:type="gramStart"/>
      <w:r w:rsidRPr="00914756">
        <w:rPr>
          <w:rFonts w:ascii="Arial" w:hAnsi="Arial" w:cs="Arial"/>
          <w:i/>
          <w:color w:val="00B050"/>
          <w:sz w:val="20"/>
          <w:szCs w:val="20"/>
        </w:rPr>
        <w:t>Indien</w:t>
      </w:r>
      <w:proofErr w:type="gramEnd"/>
      <w:r w:rsidRPr="00914756">
        <w:rPr>
          <w:rFonts w:ascii="Arial" w:hAnsi="Arial" w:cs="Arial"/>
          <w:i/>
          <w:color w:val="00B050"/>
          <w:sz w:val="20"/>
          <w:szCs w:val="20"/>
        </w:rPr>
        <w:t xml:space="preserve"> de </w:t>
      </w:r>
      <w:r w:rsidR="00774352" w:rsidRPr="00914756">
        <w:rPr>
          <w:rFonts w:ascii="Arial" w:hAnsi="Arial" w:cs="Arial"/>
          <w:i/>
          <w:color w:val="00B050"/>
          <w:sz w:val="20"/>
          <w:szCs w:val="20"/>
        </w:rPr>
        <w:t>Inschrijver</w:t>
      </w:r>
      <w:r w:rsidRPr="00914756">
        <w:rPr>
          <w:rFonts w:ascii="Arial" w:hAnsi="Arial" w:cs="Arial"/>
          <w:i/>
          <w:color w:val="00B050"/>
          <w:sz w:val="20"/>
          <w:szCs w:val="20"/>
        </w:rPr>
        <w:t xml:space="preserve"> zich wenst te beroepen op de technische en organisatorische bekwaamheid van de genomineerde </w:t>
      </w:r>
      <w:proofErr w:type="spellStart"/>
      <w:r w:rsidRPr="00914756">
        <w:rPr>
          <w:rFonts w:ascii="Arial" w:hAnsi="Arial" w:cs="Arial"/>
          <w:i/>
          <w:color w:val="00B050"/>
          <w:sz w:val="20"/>
          <w:szCs w:val="20"/>
        </w:rPr>
        <w:t>onderopdrachtnemer</w:t>
      </w:r>
      <w:proofErr w:type="spellEnd"/>
      <w:r w:rsidRPr="00914756">
        <w:rPr>
          <w:rFonts w:ascii="Arial" w:hAnsi="Arial" w:cs="Arial"/>
          <w:i/>
          <w:color w:val="00B050"/>
          <w:sz w:val="20"/>
          <w:szCs w:val="20"/>
        </w:rPr>
        <w:t>):</w:t>
      </w:r>
    </w:p>
    <w:p w14:paraId="25112175" w14:textId="3CFC4E82" w:rsidR="00F34783" w:rsidRPr="00914756" w:rsidRDefault="00F34783" w:rsidP="00F34783">
      <w:pPr>
        <w:spacing w:after="0" w:line="240" w:lineRule="auto"/>
        <w:rPr>
          <w:rFonts w:ascii="Arial" w:hAnsi="Arial" w:cs="Arial"/>
          <w:color w:val="00B050"/>
          <w:sz w:val="20"/>
          <w:szCs w:val="20"/>
        </w:rPr>
      </w:pPr>
      <w:r w:rsidRPr="00914756">
        <w:rPr>
          <w:rFonts w:ascii="Arial" w:hAnsi="Arial" w:cs="Arial"/>
          <w:color w:val="00B050"/>
          <w:sz w:val="20"/>
          <w:szCs w:val="20"/>
        </w:rPr>
        <w:t xml:space="preserve">Indien de opdracht wordt verkregen wordt de volgende werkverdeling toegepast en deze zal ook daadwerkelijk worden nageleefd &lt;invoegen </w:t>
      </w:r>
      <w:r w:rsidR="006A663C">
        <w:rPr>
          <w:rFonts w:ascii="Arial" w:hAnsi="Arial" w:cs="Arial"/>
          <w:color w:val="00B050"/>
          <w:sz w:val="20"/>
          <w:szCs w:val="20"/>
        </w:rPr>
        <w:t xml:space="preserve">(vormvrij) </w:t>
      </w:r>
      <w:r w:rsidRPr="00914756">
        <w:rPr>
          <w:rFonts w:ascii="Arial" w:hAnsi="Arial" w:cs="Arial"/>
          <w:color w:val="00B050"/>
          <w:sz w:val="20"/>
          <w:szCs w:val="20"/>
        </w:rPr>
        <w:t>organisatieschema</w:t>
      </w:r>
      <w:r w:rsidR="00F92776">
        <w:rPr>
          <w:rFonts w:ascii="Arial" w:hAnsi="Arial" w:cs="Arial"/>
          <w:color w:val="00B050"/>
          <w:sz w:val="20"/>
          <w:szCs w:val="20"/>
        </w:rPr>
        <w:t xml:space="preserve"> (</w:t>
      </w:r>
      <w:r w:rsidR="006A663C">
        <w:rPr>
          <w:rFonts w:ascii="Arial" w:hAnsi="Arial" w:cs="Arial"/>
          <w:color w:val="00B050"/>
          <w:sz w:val="20"/>
          <w:szCs w:val="20"/>
        </w:rPr>
        <w:t xml:space="preserve">mag eventueel </w:t>
      </w:r>
      <w:r w:rsidR="00F92776">
        <w:rPr>
          <w:rFonts w:ascii="Arial" w:hAnsi="Arial" w:cs="Arial"/>
          <w:color w:val="00B050"/>
          <w:sz w:val="20"/>
          <w:szCs w:val="20"/>
        </w:rPr>
        <w:t>worden toegevoegd als separate bijlage)</w:t>
      </w:r>
      <w:r w:rsidRPr="00914756">
        <w:rPr>
          <w:rFonts w:ascii="Arial" w:hAnsi="Arial" w:cs="Arial"/>
          <w:color w:val="00B050"/>
          <w:sz w:val="20"/>
          <w:szCs w:val="20"/>
        </w:rPr>
        <w:t>&gt;.</w:t>
      </w:r>
      <w:r w:rsidR="0053661A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60061E4C" w14:textId="77777777" w:rsidR="00F34783" w:rsidRPr="00914756" w:rsidRDefault="00F34783" w:rsidP="00F34783">
      <w:pPr>
        <w:spacing w:after="0" w:line="240" w:lineRule="auto"/>
        <w:rPr>
          <w:rFonts w:ascii="Arial" w:hAnsi="Arial" w:cs="Arial"/>
          <w:color w:val="00B050"/>
          <w:sz w:val="20"/>
          <w:szCs w:val="20"/>
        </w:rPr>
      </w:pPr>
    </w:p>
    <w:p w14:paraId="4A8E33E0" w14:textId="4BCDDF0C" w:rsidR="00F34783" w:rsidRPr="00914756" w:rsidRDefault="00F34783" w:rsidP="00F34783">
      <w:pPr>
        <w:spacing w:after="0" w:line="240" w:lineRule="auto"/>
        <w:rPr>
          <w:rFonts w:ascii="Arial" w:hAnsi="Arial" w:cs="Arial"/>
          <w:i/>
          <w:color w:val="00B050"/>
          <w:sz w:val="20"/>
          <w:szCs w:val="20"/>
        </w:rPr>
      </w:pPr>
      <w:r w:rsidRPr="00914756">
        <w:rPr>
          <w:rFonts w:ascii="Arial" w:hAnsi="Arial" w:cs="Arial"/>
          <w:i/>
          <w:color w:val="00B050"/>
          <w:sz w:val="20"/>
          <w:szCs w:val="20"/>
        </w:rPr>
        <w:t>(</w:t>
      </w:r>
      <w:proofErr w:type="gramStart"/>
      <w:r w:rsidRPr="00914756">
        <w:rPr>
          <w:rFonts w:ascii="Arial" w:hAnsi="Arial" w:cs="Arial"/>
          <w:i/>
          <w:color w:val="00B050"/>
          <w:sz w:val="20"/>
          <w:szCs w:val="20"/>
        </w:rPr>
        <w:t>Indien</w:t>
      </w:r>
      <w:proofErr w:type="gramEnd"/>
      <w:r w:rsidRPr="00914756">
        <w:rPr>
          <w:rFonts w:ascii="Arial" w:hAnsi="Arial" w:cs="Arial"/>
          <w:i/>
          <w:color w:val="00B050"/>
          <w:sz w:val="20"/>
          <w:szCs w:val="20"/>
        </w:rPr>
        <w:t xml:space="preserve"> de </w:t>
      </w:r>
      <w:r w:rsidR="00914756" w:rsidRPr="00914756">
        <w:rPr>
          <w:rFonts w:ascii="Arial" w:hAnsi="Arial" w:cs="Arial"/>
          <w:i/>
          <w:color w:val="00B050"/>
          <w:sz w:val="20"/>
          <w:szCs w:val="20"/>
        </w:rPr>
        <w:t>Inschrijver</w:t>
      </w:r>
      <w:r w:rsidRPr="00914756">
        <w:rPr>
          <w:rFonts w:ascii="Arial" w:hAnsi="Arial" w:cs="Arial"/>
          <w:i/>
          <w:color w:val="00B050"/>
          <w:sz w:val="20"/>
          <w:szCs w:val="20"/>
        </w:rPr>
        <w:t xml:space="preserve"> zich wenst te beroepen op de financiële en economische draagkracht van de genomineerde </w:t>
      </w:r>
      <w:proofErr w:type="spellStart"/>
      <w:r w:rsidRPr="00914756">
        <w:rPr>
          <w:rFonts w:ascii="Arial" w:hAnsi="Arial" w:cs="Arial"/>
          <w:i/>
          <w:color w:val="00B050"/>
          <w:sz w:val="20"/>
          <w:szCs w:val="20"/>
        </w:rPr>
        <w:t>onderopdrachtnemer</w:t>
      </w:r>
      <w:proofErr w:type="spellEnd"/>
      <w:r w:rsidRPr="00914756">
        <w:rPr>
          <w:rFonts w:ascii="Arial" w:hAnsi="Arial" w:cs="Arial"/>
          <w:i/>
          <w:color w:val="00B050"/>
          <w:sz w:val="20"/>
          <w:szCs w:val="20"/>
        </w:rPr>
        <w:t>):</w:t>
      </w:r>
    </w:p>
    <w:p w14:paraId="79A8C932" w14:textId="04E35963" w:rsidR="00F34783" w:rsidRPr="00914756" w:rsidRDefault="00F34783" w:rsidP="00F34783">
      <w:pPr>
        <w:spacing w:after="0" w:line="240" w:lineRule="auto"/>
        <w:rPr>
          <w:rFonts w:ascii="Arial" w:hAnsi="Arial" w:cs="Arial"/>
          <w:b/>
          <w:color w:val="00B050"/>
          <w:sz w:val="20"/>
          <w:szCs w:val="20"/>
        </w:rPr>
      </w:pPr>
      <w:r w:rsidRPr="00914756">
        <w:rPr>
          <w:rFonts w:ascii="Arial" w:hAnsi="Arial" w:cs="Arial"/>
          <w:color w:val="00B050"/>
          <w:sz w:val="20"/>
          <w:szCs w:val="20"/>
        </w:rPr>
        <w:t xml:space="preserve">&lt;&lt;genomineerde </w:t>
      </w:r>
      <w:proofErr w:type="spellStart"/>
      <w:r w:rsidRPr="00914756">
        <w:rPr>
          <w:rFonts w:ascii="Arial" w:hAnsi="Arial" w:cs="Arial"/>
          <w:color w:val="00B050"/>
          <w:sz w:val="20"/>
          <w:szCs w:val="20"/>
        </w:rPr>
        <w:t>onderopdrachtnemer</w:t>
      </w:r>
      <w:proofErr w:type="spellEnd"/>
      <w:r w:rsidRPr="00914756">
        <w:rPr>
          <w:rFonts w:ascii="Arial" w:hAnsi="Arial" w:cs="Arial"/>
          <w:color w:val="00B050"/>
          <w:sz w:val="20"/>
          <w:szCs w:val="20"/>
        </w:rPr>
        <w:t>&gt; aanvaart hoofdelijke aansprakelijkheid voor de uitvoering van de opdracht voor het geval deze aan &lt;</w:t>
      </w:r>
      <w:r w:rsidR="00914756" w:rsidRPr="00914756">
        <w:rPr>
          <w:rFonts w:ascii="Arial" w:hAnsi="Arial" w:cs="Arial"/>
          <w:i/>
          <w:color w:val="00B050"/>
          <w:sz w:val="20"/>
          <w:szCs w:val="20"/>
        </w:rPr>
        <w:t>Inschrijver</w:t>
      </w:r>
      <w:r w:rsidR="00914756" w:rsidRPr="00914756">
        <w:rPr>
          <w:rFonts w:ascii="Arial" w:hAnsi="Arial" w:cs="Arial"/>
          <w:color w:val="00B050"/>
          <w:sz w:val="20"/>
          <w:szCs w:val="20"/>
        </w:rPr>
        <w:t xml:space="preserve"> </w:t>
      </w:r>
      <w:r w:rsidRPr="00914756">
        <w:rPr>
          <w:rFonts w:ascii="Arial" w:hAnsi="Arial" w:cs="Arial"/>
          <w:color w:val="00B050"/>
          <w:sz w:val="20"/>
          <w:szCs w:val="20"/>
        </w:rPr>
        <w:t xml:space="preserve">&gt; wordt gegund&gt;. </w:t>
      </w:r>
    </w:p>
    <w:p w14:paraId="44EAFD9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DEEC66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77CE5" w14:textId="7BD83BAB" w:rsidR="00F34783" w:rsidRPr="00F34783" w:rsidRDefault="00914756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4756">
        <w:rPr>
          <w:rFonts w:ascii="Arial" w:hAnsi="Arial" w:cs="Arial"/>
          <w:iCs/>
          <w:sz w:val="20"/>
          <w:szCs w:val="20"/>
        </w:rPr>
        <w:t>Inschrijver</w:t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="00F34783"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14:paraId="3656B9A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5FB081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9F31C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D33B7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312826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8C5A94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62486C0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101652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11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E5CB8" w14:textId="77777777" w:rsidR="006C41DF" w:rsidRDefault="006C41DF" w:rsidP="00F34783">
      <w:pPr>
        <w:spacing w:after="0" w:line="240" w:lineRule="auto"/>
      </w:pPr>
      <w:r>
        <w:separator/>
      </w:r>
    </w:p>
  </w:endnote>
  <w:endnote w:type="continuationSeparator" w:id="0">
    <w:p w14:paraId="6A7BE29B" w14:textId="77777777" w:rsidR="006C41DF" w:rsidRDefault="006C41DF" w:rsidP="00F34783">
      <w:pPr>
        <w:spacing w:after="0" w:line="240" w:lineRule="auto"/>
      </w:pPr>
      <w:r>
        <w:continuationSeparator/>
      </w:r>
    </w:p>
  </w:endnote>
  <w:endnote w:type="continuationNotice" w:id="1">
    <w:p w14:paraId="05F003AE" w14:textId="77777777" w:rsidR="006C41DF" w:rsidRDefault="006C41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BF8" w14:textId="3428F176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4A35B" w14:textId="77777777" w:rsidR="006C41DF" w:rsidRDefault="006C41DF" w:rsidP="00F34783">
      <w:pPr>
        <w:spacing w:after="0" w:line="240" w:lineRule="auto"/>
      </w:pPr>
      <w:r>
        <w:separator/>
      </w:r>
    </w:p>
  </w:footnote>
  <w:footnote w:type="continuationSeparator" w:id="0">
    <w:p w14:paraId="3CF43A80" w14:textId="77777777" w:rsidR="006C41DF" w:rsidRDefault="006C41DF" w:rsidP="00F34783">
      <w:pPr>
        <w:spacing w:after="0" w:line="240" w:lineRule="auto"/>
      </w:pPr>
      <w:r>
        <w:continuationSeparator/>
      </w:r>
    </w:p>
  </w:footnote>
  <w:footnote w:type="continuationNotice" w:id="1">
    <w:p w14:paraId="272A1129" w14:textId="77777777" w:rsidR="006C41DF" w:rsidRDefault="006C41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50CB9"/>
    <w:multiLevelType w:val="hybridMultilevel"/>
    <w:tmpl w:val="7FDA3EE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87704"/>
    <w:rsid w:val="000A6A33"/>
    <w:rsid w:val="0014190E"/>
    <w:rsid w:val="001C04B0"/>
    <w:rsid w:val="0021596D"/>
    <w:rsid w:val="00354569"/>
    <w:rsid w:val="00405B28"/>
    <w:rsid w:val="0041165A"/>
    <w:rsid w:val="00431301"/>
    <w:rsid w:val="005007C1"/>
    <w:rsid w:val="0053661A"/>
    <w:rsid w:val="005A5908"/>
    <w:rsid w:val="005E02DF"/>
    <w:rsid w:val="00677FF2"/>
    <w:rsid w:val="006A663C"/>
    <w:rsid w:val="006C41DF"/>
    <w:rsid w:val="006E5D67"/>
    <w:rsid w:val="00725DF0"/>
    <w:rsid w:val="007639D2"/>
    <w:rsid w:val="00774352"/>
    <w:rsid w:val="00914756"/>
    <w:rsid w:val="00961A51"/>
    <w:rsid w:val="00AD1797"/>
    <w:rsid w:val="00B123E5"/>
    <w:rsid w:val="00BA67CC"/>
    <w:rsid w:val="00CA069B"/>
    <w:rsid w:val="00D918C0"/>
    <w:rsid w:val="00DA03AC"/>
    <w:rsid w:val="00DB0909"/>
    <w:rsid w:val="00DC5EEE"/>
    <w:rsid w:val="00DD1DAF"/>
    <w:rsid w:val="00DD50CC"/>
    <w:rsid w:val="00E04226"/>
    <w:rsid w:val="00E05658"/>
    <w:rsid w:val="00E223C4"/>
    <w:rsid w:val="00F023EF"/>
    <w:rsid w:val="00F34783"/>
    <w:rsid w:val="00F750D6"/>
    <w:rsid w:val="00F80119"/>
    <w:rsid w:val="00F92776"/>
    <w:rsid w:val="750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F780"/>
  <w15:docId w15:val="{E4A38134-A528-4D2E-8489-CAF37137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paragraph" w:styleId="Lijstalinea">
    <w:name w:val="List Paragraph"/>
    <w:aliases w:val="Paragraph Title,List Paragraph1,lp1,Opsomblokjes en substreepjes,Hoofdstuk 1,Reference List"/>
    <w:basedOn w:val="Standaard"/>
    <w:link w:val="LijstalineaChar"/>
    <w:uiPriority w:val="34"/>
    <w:qFormat/>
    <w:rsid w:val="00725DF0"/>
    <w:pPr>
      <w:overflowPunct w:val="0"/>
      <w:autoSpaceDE w:val="0"/>
      <w:autoSpaceDN w:val="0"/>
      <w:adjustRightInd w:val="0"/>
      <w:spacing w:after="0" w:line="240" w:lineRule="exact"/>
      <w:ind w:left="720"/>
      <w:contextualSpacing/>
      <w:textAlignment w:val="baseline"/>
    </w:pPr>
    <w:rPr>
      <w:rFonts w:ascii="Arial" w:eastAsia="Times New Roman" w:hAnsi="Arial" w:cs="Arial"/>
      <w:sz w:val="17"/>
      <w:szCs w:val="17"/>
      <w:lang w:eastAsia="nl-NL"/>
    </w:rPr>
  </w:style>
  <w:style w:type="character" w:customStyle="1" w:styleId="LijstalineaChar">
    <w:name w:val="Lijstalinea Char"/>
    <w:aliases w:val="Paragraph Title Char,List Paragraph1 Char,lp1 Char,Opsomblokjes en substreepjes Char,Hoofdstuk 1 Char,Reference List Char"/>
    <w:basedOn w:val="Standaardalinea-lettertype"/>
    <w:link w:val="Lijstalinea"/>
    <w:uiPriority w:val="34"/>
    <w:rsid w:val="00725DF0"/>
    <w:rPr>
      <w:rFonts w:ascii="Arial" w:eastAsia="Times New Roman" w:hAnsi="Arial" w:cs="Arial"/>
      <w:sz w:val="17"/>
      <w:szCs w:val="17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366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661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661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66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6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A49F0C2E5DA40A9F35778CB1B7E6F" ma:contentTypeVersion="11" ma:contentTypeDescription="Create a new document." ma:contentTypeScope="" ma:versionID="9e6b09c8243e11a63009eeb5db36fa5b">
  <xsd:schema xmlns:xsd="http://www.w3.org/2001/XMLSchema" xmlns:xs="http://www.w3.org/2001/XMLSchema" xmlns:p="http://schemas.microsoft.com/office/2006/metadata/properties" xmlns:ns2="333b483e-d7a7-41ec-808e-ad64b283fb4a" xmlns:ns3="2fac576c-54b3-42e5-a443-e6efb40b68c9" targetNamespace="http://schemas.microsoft.com/office/2006/metadata/properties" ma:root="true" ma:fieldsID="a223284c1b5eb11c50a078e98d4fd71e" ns2:_="" ns3:_="">
    <xsd:import namespace="333b483e-d7a7-41ec-808e-ad64b283fb4a"/>
    <xsd:import namespace="2fac576c-54b3-42e5-a443-e6efb40b68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b483e-d7a7-41ec-808e-ad64b283fb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c484bd82-6d58-46d5-8469-2ae4ed261110}" ma:internalName="TaxCatchAll" ma:showField="CatchAllData" ma:web="333b483e-d7a7-41ec-808e-ad64b283f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c576c-54b3-42e5-a443-e6efb40b68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3b483e-d7a7-41ec-808e-ad64b283fb4a" xsi:nil="true"/>
    <lcf76f155ced4ddcb4097134ff3c332f xmlns="2fac576c-54b3-42e5-a443-e6efb40b68c9">
      <Terms xmlns="http://schemas.microsoft.com/office/infopath/2007/PartnerControls"/>
    </lcf76f155ced4ddcb4097134ff3c332f>
    <SharedWithUsers xmlns="333b483e-d7a7-41ec-808e-ad64b283fb4a">
      <UserInfo>
        <DisplayName/>
        <AccountId xsi:nil="true"/>
        <AccountType/>
      </UserInfo>
    </SharedWithUsers>
    <_dlc_DocId xmlns="333b483e-d7a7-41ec-808e-ad64b283fb4a">TS01C520E84-1067988301-1072</_dlc_DocId>
    <_dlc_DocIdUrl xmlns="333b483e-d7a7-41ec-808e-ad64b283fb4a">
      <Url>https://prorailbv.sharepoint.com/teams/TenderteamAdviseurHygine/_layouts/15/DocIdRedir.aspx?ID=TS01C520E84-1067988301-1072</Url>
      <Description>TS01C520E84-1067988301-1072</Description>
    </_dlc_DocIdUrl>
    <_dlc_DocIdPersistId xmlns="333b483e-d7a7-41ec-808e-ad64b283fb4a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FCDCFA-35E3-4A3B-AE5F-6A77B6182EA0}"/>
</file>

<file path=customXml/itemProps2.xml><?xml version="1.0" encoding="utf-8"?>
<ds:datastoreItem xmlns:ds="http://schemas.openxmlformats.org/officeDocument/2006/customXml" ds:itemID="{04D56789-3E78-41E7-B3C5-40DF83041DA9}">
  <ds:schemaRefs>
    <ds:schemaRef ds:uri="http://schemas.microsoft.com/office/2006/metadata/properties"/>
    <ds:schemaRef ds:uri="http://schemas.microsoft.com/office/infopath/2007/PartnerControls"/>
    <ds:schemaRef ds:uri="333b483e-d7a7-41ec-808e-ad64b283fb4a"/>
    <ds:schemaRef ds:uri="2fac576c-54b3-42e5-a443-e6efb40b68c9"/>
  </ds:schemaRefs>
</ds:datastoreItem>
</file>

<file path=customXml/itemProps3.xml><?xml version="1.0" encoding="utf-8"?>
<ds:datastoreItem xmlns:ds="http://schemas.openxmlformats.org/officeDocument/2006/customXml" ds:itemID="{3ECD0DE2-ADA3-495E-80F2-91D63C71D2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DBC075-DD4F-436A-8362-D6934536CC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1417</Characters>
  <Application>Microsoft Office Word</Application>
  <DocSecurity>0</DocSecurity>
  <Lines>11</Lines>
  <Paragraphs>3</Paragraphs>
  <ScaleCrop>false</ScaleCrop>
  <Company>ProRail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chantal.vanbattum</dc:creator>
  <cp:lastModifiedBy>Steffers, S.L. (Stephanie)</cp:lastModifiedBy>
  <cp:revision>3</cp:revision>
  <dcterms:created xsi:type="dcterms:W3CDTF">2023-05-30T12:44:00Z</dcterms:created>
  <dcterms:modified xsi:type="dcterms:W3CDTF">2023-05-30T12:44:00Z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0x0101007F7A49F0C2E5DA40A9F35778CB1B7E6F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2022-07-11T13:19:34Z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def1a62b-679a-4097-83dc-fc391304f0d3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Order">
    <vt:r8>215000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TriggerFlowInfo">
    <vt:lpwstr/>
  </property>
  <property fmtid="{D5CDD505-2E9C-101B-9397-08002B2CF9AE}" pid="17" name="_dlc_DocIdItemGuid">
    <vt:lpwstr>6c0d442e-d1f1-4b8a-bc3e-4d653298fc4f</vt:lpwstr>
  </property>
  <property fmtid="{D5CDD505-2E9C-101B-9397-08002B2CF9AE}" pid="18" name="MediaServiceImageTags">
    <vt:lpwstr/>
  </property>
</Properties>
</file>